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A0B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333333"/>
          <w:kern w:val="0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333333"/>
          <w:kern w:val="0"/>
          <w:szCs w:val="32"/>
        </w:rPr>
        <w:t>附件</w:t>
      </w:r>
    </w:p>
    <w:p w14:paraId="6EA966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800"/>
        <w:jc w:val="left"/>
        <w:textAlignment w:val="auto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无锡市医疗保障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局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医保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改革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宣传项目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  <w:lang w:val="en-US" w:eastAsia="zh-CN"/>
        </w:rPr>
        <w:t>评分</w:t>
      </w:r>
      <w:r>
        <w:rPr>
          <w:rFonts w:hint="default" w:ascii="Times New Roman" w:hAnsi="Times New Roman" w:eastAsia="方正小标宋_GBK" w:cs="Times New Roman"/>
          <w:bCs/>
          <w:sz w:val="36"/>
          <w:szCs w:val="36"/>
        </w:rPr>
        <w:t>表</w:t>
      </w:r>
    </w:p>
    <w:p w14:paraId="0DEEBEFA">
      <w:pPr>
        <w:keepNext w:val="0"/>
        <w:keepLines w:val="0"/>
        <w:pageBreakBefore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bCs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bCs/>
          <w:sz w:val="24"/>
          <w:szCs w:val="24"/>
        </w:rPr>
        <w:t>投标单位：                                　　　　　　　　　　               日期：     年  月  日</w:t>
      </w:r>
    </w:p>
    <w:tbl>
      <w:tblPr>
        <w:tblStyle w:val="7"/>
        <w:tblW w:w="12238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701"/>
        <w:gridCol w:w="993"/>
        <w:gridCol w:w="7455"/>
        <w:gridCol w:w="1239"/>
      </w:tblGrid>
      <w:tr w14:paraId="3448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</w:trPr>
        <w:tc>
          <w:tcPr>
            <w:tcW w:w="850" w:type="dxa"/>
            <w:tcBorders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22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序号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15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评标指标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FC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分值</w:t>
            </w:r>
          </w:p>
        </w:tc>
        <w:tc>
          <w:tcPr>
            <w:tcW w:w="7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59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评分依据</w:t>
            </w:r>
          </w:p>
        </w:tc>
        <w:tc>
          <w:tcPr>
            <w:tcW w:w="12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A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得分</w:t>
            </w:r>
          </w:p>
        </w:tc>
      </w:tr>
      <w:tr w14:paraId="0C65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223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AB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一、报价部分，共30分</w:t>
            </w:r>
          </w:p>
        </w:tc>
      </w:tr>
      <w:tr w14:paraId="5810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1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4F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C9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报价部分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3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30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85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满足磋商文件要求且最后报价最低的供应商的价格为投标基准价，其价格分为满分。其他供应商的价格分按照下列公式计算：</w:t>
            </w:r>
          </w:p>
          <w:p w14:paraId="6CC42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投标报价得分=（投标基准价/投标单位报价）×30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CD228">
            <w:pPr>
              <w:keepNext w:val="0"/>
              <w:keepLines w:val="0"/>
              <w:pageBreakBefore w:val="0"/>
              <w:tabs>
                <w:tab w:val="left" w:pos="9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7" w:firstLineChars="218"/>
              <w:textAlignment w:val="auto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</w:p>
        </w:tc>
      </w:tr>
      <w:tr w14:paraId="250E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223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8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二、团队或单位资质与实力部分，共70分</w:t>
            </w:r>
          </w:p>
        </w:tc>
      </w:tr>
      <w:tr w14:paraId="1880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CA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45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资质评审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E8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FD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提供相关资质文件。评审小组结合专业性证明、获得荣誉证明、其他与本项目相关的资质证书等方面综合评价：优（8-10）分；良（5-7分）；一般（5分以下）。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9A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411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A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69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内容制作能力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8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3A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提供原创的动漫、视频、图文、文案等宣传内容精品案例，展示内容制作能力。评审小组对此进行综合评价：优（12-15）分；良（7-11分）；一般（7分以下）。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03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538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D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8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宣传策划能力评分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0B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35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提供自主策划的宣传活动方案。评审小组对此进行综合评价：优（8-10）分；良（5-7分）；一般（5分以下）。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7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A68B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DE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72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项目方案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B2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66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项目方案层次清晰、全面具体、合理性较强、可实施性较强。优（8-10）分；良（5-7分）；一般（5分以下）。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43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948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CC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D2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平台推广能力</w:t>
            </w:r>
          </w:p>
          <w:p w14:paraId="4B1CC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评分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BF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E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提供自有平台或利用其它平台推送宣传内容的能力证明，重在体现影响力：优（8-10）分；良（5-7分）；一般（5分以下）。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E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FAA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E7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03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用户需求理解评分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E1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97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展示与医疗保障宣传内容和需求的契合度，能很好的理解把握医疗保障宣传特色，精准组织实施宣传投放，达到本项目需求：优（8-10）分；良（5-7分）；一般（5分以下）。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3C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115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0" w:hRule="atLeast"/>
        </w:trPr>
        <w:tc>
          <w:tcPr>
            <w:tcW w:w="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CE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B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额外服务项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63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98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每多举办一场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线上线下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</w:rPr>
              <w:t>活动或多一期医保政策专栏宣传，加1分；每多拍一个保证质量的视频或视频有效时长多1分钟，加1分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lang w:val="en-US" w:eastAsia="zh-CN"/>
              </w:rPr>
              <w:t>每多制作一个保证质量的漫画作品，加1分。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B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CCC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atLeast"/>
        </w:trPr>
        <w:tc>
          <w:tcPr>
            <w:tcW w:w="2551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2F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合  计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420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100</w:t>
            </w:r>
          </w:p>
        </w:tc>
        <w:tc>
          <w:tcPr>
            <w:tcW w:w="7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60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CA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</w:tbl>
    <w:p w14:paraId="21544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hint="default" w:ascii="Times New Roman" w:hAnsi="Times New Roman" w:cs="Times New Roman" w:eastAsiaTheme="minorEastAsia"/>
          <w:sz w:val="21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评分人签名：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270822"/>
      <w:docPartObj>
        <w:docPartGallery w:val="autotext"/>
      </w:docPartObj>
    </w:sdtPr>
    <w:sdtContent>
      <w:p w14:paraId="3948D63D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61A4D76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zcwZWY5MzkzYTExZjkxMTEyNTExOTkyNjE4OTAifQ=="/>
  </w:docVars>
  <w:rsids>
    <w:rsidRoot w:val="2B83461F"/>
    <w:rsid w:val="00000297"/>
    <w:rsid w:val="00011A3A"/>
    <w:rsid w:val="000315F5"/>
    <w:rsid w:val="00043B9F"/>
    <w:rsid w:val="000B6CAA"/>
    <w:rsid w:val="000B7C8D"/>
    <w:rsid w:val="000E3361"/>
    <w:rsid w:val="001478C3"/>
    <w:rsid w:val="00170697"/>
    <w:rsid w:val="0018763C"/>
    <w:rsid w:val="001D0647"/>
    <w:rsid w:val="00240BB8"/>
    <w:rsid w:val="002B725C"/>
    <w:rsid w:val="0030700B"/>
    <w:rsid w:val="003111B8"/>
    <w:rsid w:val="00311FDC"/>
    <w:rsid w:val="0042649C"/>
    <w:rsid w:val="0047266D"/>
    <w:rsid w:val="00477AD1"/>
    <w:rsid w:val="004B262C"/>
    <w:rsid w:val="004C2898"/>
    <w:rsid w:val="004D76C7"/>
    <w:rsid w:val="00515747"/>
    <w:rsid w:val="00625040"/>
    <w:rsid w:val="0063729F"/>
    <w:rsid w:val="006570B4"/>
    <w:rsid w:val="00666017"/>
    <w:rsid w:val="006C6306"/>
    <w:rsid w:val="006E083C"/>
    <w:rsid w:val="00722185"/>
    <w:rsid w:val="00785E16"/>
    <w:rsid w:val="007C4A2A"/>
    <w:rsid w:val="007F1B54"/>
    <w:rsid w:val="00826C26"/>
    <w:rsid w:val="009743E0"/>
    <w:rsid w:val="00A31C6B"/>
    <w:rsid w:val="00A72DC9"/>
    <w:rsid w:val="00B50733"/>
    <w:rsid w:val="00B56C5F"/>
    <w:rsid w:val="00B6305E"/>
    <w:rsid w:val="00B63FDB"/>
    <w:rsid w:val="00BE69DB"/>
    <w:rsid w:val="00C46E43"/>
    <w:rsid w:val="00C64AB5"/>
    <w:rsid w:val="00C96D67"/>
    <w:rsid w:val="00CA27ED"/>
    <w:rsid w:val="00CC5714"/>
    <w:rsid w:val="00CF232A"/>
    <w:rsid w:val="00D270DB"/>
    <w:rsid w:val="00D62781"/>
    <w:rsid w:val="00DA3EA5"/>
    <w:rsid w:val="00DD1B87"/>
    <w:rsid w:val="00DE1D2A"/>
    <w:rsid w:val="00EC20AF"/>
    <w:rsid w:val="00F06D65"/>
    <w:rsid w:val="00F07AEA"/>
    <w:rsid w:val="00F13DF1"/>
    <w:rsid w:val="00FF5DB6"/>
    <w:rsid w:val="011473B7"/>
    <w:rsid w:val="01E925F2"/>
    <w:rsid w:val="03351867"/>
    <w:rsid w:val="0337738D"/>
    <w:rsid w:val="03F93824"/>
    <w:rsid w:val="06224324"/>
    <w:rsid w:val="06622973"/>
    <w:rsid w:val="09B41737"/>
    <w:rsid w:val="09B95472"/>
    <w:rsid w:val="0A717628"/>
    <w:rsid w:val="0AB7712F"/>
    <w:rsid w:val="0D746A52"/>
    <w:rsid w:val="0EE83C31"/>
    <w:rsid w:val="0F000F7B"/>
    <w:rsid w:val="0F152C78"/>
    <w:rsid w:val="0F5C3E92"/>
    <w:rsid w:val="10255F14"/>
    <w:rsid w:val="118B0D6B"/>
    <w:rsid w:val="12CC7AF2"/>
    <w:rsid w:val="12F07255"/>
    <w:rsid w:val="138A52B7"/>
    <w:rsid w:val="14531B4D"/>
    <w:rsid w:val="155B0F02"/>
    <w:rsid w:val="158370FE"/>
    <w:rsid w:val="16157E2D"/>
    <w:rsid w:val="162E461F"/>
    <w:rsid w:val="16B26FFE"/>
    <w:rsid w:val="179D7CAF"/>
    <w:rsid w:val="17BB1EE3"/>
    <w:rsid w:val="17D17958"/>
    <w:rsid w:val="188039C8"/>
    <w:rsid w:val="18A4506D"/>
    <w:rsid w:val="19510D51"/>
    <w:rsid w:val="19923117"/>
    <w:rsid w:val="1A0E1C7A"/>
    <w:rsid w:val="1A367F46"/>
    <w:rsid w:val="1CD557F5"/>
    <w:rsid w:val="1DB00002"/>
    <w:rsid w:val="1EB51D82"/>
    <w:rsid w:val="20774F9B"/>
    <w:rsid w:val="209D487B"/>
    <w:rsid w:val="211E57F9"/>
    <w:rsid w:val="245E07C6"/>
    <w:rsid w:val="252C3B2C"/>
    <w:rsid w:val="25B85CB3"/>
    <w:rsid w:val="266F0A68"/>
    <w:rsid w:val="28904CC6"/>
    <w:rsid w:val="28D01566"/>
    <w:rsid w:val="29CA4B8D"/>
    <w:rsid w:val="2A693A20"/>
    <w:rsid w:val="2ABE1FBE"/>
    <w:rsid w:val="2ABE5B1A"/>
    <w:rsid w:val="2B426034"/>
    <w:rsid w:val="2B83461F"/>
    <w:rsid w:val="2C267E1B"/>
    <w:rsid w:val="2D0476BF"/>
    <w:rsid w:val="2D300825"/>
    <w:rsid w:val="2DD815E9"/>
    <w:rsid w:val="2E0205C5"/>
    <w:rsid w:val="2E2436AD"/>
    <w:rsid w:val="2E3031D3"/>
    <w:rsid w:val="3244724D"/>
    <w:rsid w:val="34E645EB"/>
    <w:rsid w:val="359C114E"/>
    <w:rsid w:val="35C10BB4"/>
    <w:rsid w:val="37C44331"/>
    <w:rsid w:val="38140676"/>
    <w:rsid w:val="385E093C"/>
    <w:rsid w:val="390E0EFB"/>
    <w:rsid w:val="3AD600E2"/>
    <w:rsid w:val="3C9750A1"/>
    <w:rsid w:val="3D474095"/>
    <w:rsid w:val="3DD1395F"/>
    <w:rsid w:val="3F4F04FC"/>
    <w:rsid w:val="3FFF0C57"/>
    <w:rsid w:val="40AF61D9"/>
    <w:rsid w:val="40D94CFF"/>
    <w:rsid w:val="434D7F2B"/>
    <w:rsid w:val="43C57AC2"/>
    <w:rsid w:val="44AA3B64"/>
    <w:rsid w:val="45812155"/>
    <w:rsid w:val="45964673"/>
    <w:rsid w:val="45970135"/>
    <w:rsid w:val="45CC3389"/>
    <w:rsid w:val="46A169D1"/>
    <w:rsid w:val="48CC7925"/>
    <w:rsid w:val="49521DF7"/>
    <w:rsid w:val="49C10D2B"/>
    <w:rsid w:val="4AA448D5"/>
    <w:rsid w:val="4D692E7F"/>
    <w:rsid w:val="4E1A1737"/>
    <w:rsid w:val="4FAA1E69"/>
    <w:rsid w:val="50C544D2"/>
    <w:rsid w:val="51317FE8"/>
    <w:rsid w:val="51426BF5"/>
    <w:rsid w:val="527728CF"/>
    <w:rsid w:val="5334256E"/>
    <w:rsid w:val="57197B1D"/>
    <w:rsid w:val="5737087F"/>
    <w:rsid w:val="593C3C41"/>
    <w:rsid w:val="5A5D710E"/>
    <w:rsid w:val="5B2C70B7"/>
    <w:rsid w:val="5B505CE1"/>
    <w:rsid w:val="5E0F7E5F"/>
    <w:rsid w:val="5EB86749"/>
    <w:rsid w:val="5FD8487C"/>
    <w:rsid w:val="60C51BF1"/>
    <w:rsid w:val="60E30851"/>
    <w:rsid w:val="61500EBB"/>
    <w:rsid w:val="61E3588B"/>
    <w:rsid w:val="62607EDA"/>
    <w:rsid w:val="62D578C9"/>
    <w:rsid w:val="63065CD5"/>
    <w:rsid w:val="650F6693"/>
    <w:rsid w:val="67277FC8"/>
    <w:rsid w:val="67E6657A"/>
    <w:rsid w:val="68103152"/>
    <w:rsid w:val="6A246A40"/>
    <w:rsid w:val="6B6F018F"/>
    <w:rsid w:val="6BF32B6E"/>
    <w:rsid w:val="6CA87DFD"/>
    <w:rsid w:val="6CFC27C0"/>
    <w:rsid w:val="6D176091"/>
    <w:rsid w:val="6D4D62AE"/>
    <w:rsid w:val="6E0A50A2"/>
    <w:rsid w:val="6F4A3340"/>
    <w:rsid w:val="6F6A1AED"/>
    <w:rsid w:val="6F8166E3"/>
    <w:rsid w:val="70FE448F"/>
    <w:rsid w:val="71FE04BF"/>
    <w:rsid w:val="71FE226D"/>
    <w:rsid w:val="725620A9"/>
    <w:rsid w:val="72996110"/>
    <w:rsid w:val="73B70925"/>
    <w:rsid w:val="73D72923"/>
    <w:rsid w:val="744D3038"/>
    <w:rsid w:val="75587EE6"/>
    <w:rsid w:val="75FF0362"/>
    <w:rsid w:val="76051B39"/>
    <w:rsid w:val="764E1F39"/>
    <w:rsid w:val="77CA50CB"/>
    <w:rsid w:val="78631A67"/>
    <w:rsid w:val="793B3DA7"/>
    <w:rsid w:val="7D4D6A5F"/>
    <w:rsid w:val="7E2F7CEC"/>
    <w:rsid w:val="7E723FFE"/>
    <w:rsid w:val="7F593F4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黑体" w:hAnsi="Times New Roman" w:eastAsia="黑体"/>
      <w:szCs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"/>
    <w:basedOn w:val="2"/>
    <w:link w:val="11"/>
    <w:unhideWhenUsed/>
    <w:qFormat/>
    <w:uiPriority w:val="99"/>
    <w:pPr>
      <w:spacing w:after="120"/>
      <w:ind w:firstLine="420" w:firstLineChars="100"/>
    </w:pPr>
    <w:rPr>
      <w:rFonts w:ascii="Calibri" w:hAnsi="Calibri" w:eastAsia="仿宋_GB2312"/>
      <w:szCs w:val="2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正文文本 Char"/>
    <w:basedOn w:val="8"/>
    <w:link w:val="2"/>
    <w:qFormat/>
    <w:uiPriority w:val="0"/>
    <w:rPr>
      <w:rFonts w:ascii="黑体" w:hAnsi="Times New Roman" w:eastAsia="黑体" w:cs="Times New Roman"/>
      <w:kern w:val="2"/>
      <w:sz w:val="32"/>
      <w:szCs w:val="24"/>
    </w:rPr>
  </w:style>
  <w:style w:type="character" w:customStyle="1" w:styleId="11">
    <w:name w:val="正文首行缩进 Char"/>
    <w:basedOn w:val="10"/>
    <w:link w:val="6"/>
    <w:qFormat/>
    <w:uiPriority w:val="99"/>
    <w:rPr>
      <w:rFonts w:ascii="Calibri" w:hAnsi="Calibri" w:eastAsia="仿宋_GB2312" w:cs="Times New Roman"/>
      <w:kern w:val="2"/>
      <w:sz w:val="32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脚 Char"/>
    <w:basedOn w:val="8"/>
    <w:link w:val="3"/>
    <w:qFormat/>
    <w:uiPriority w:val="99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1821</Words>
  <Characters>1979</Characters>
  <Lines>16</Lines>
  <Paragraphs>4</Paragraphs>
  <TotalTime>2</TotalTime>
  <ScaleCrop>false</ScaleCrop>
  <LinksUpToDate>false</LinksUpToDate>
  <CharactersWithSpaces>2087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2023-11-22T06:23:00Z</dcterms:created>
  <dc:creator>Administrator</dc:creator>
  <cp:lastModifiedBy>早雾</cp:lastModifiedBy>
  <dcterms:modified xsi:type="dcterms:W3CDTF">2025-12-05T01:17:03Z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CF7DC5C02F5A4D38BA1E3579F3D1F7EE_13</vt:lpwstr>
  </property>
  <property fmtid="{D5CDD505-2E9C-101B-9397-08002B2CF9AE}" pid="4" name="KSOTemplateDocerSaveRecord">
    <vt:lpwstr>eyJoZGlkIjoiZGU2NDY4MjA5MzlkMDIwNzU0MGRmOTE3YWVkZGYwNGQiLCJ1c2VySWQiOiI5MDg5Njc3NTQifQ==</vt:lpwstr>
  </property>
</Properties>
</file>